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65" w:rsidRPr="00930316" w:rsidRDefault="00EB6965" w:rsidP="00E92487">
      <w:pPr>
        <w:pStyle w:val="NormalWeb"/>
        <w:tabs>
          <w:tab w:val="left" w:pos="930"/>
        </w:tabs>
        <w:rPr>
          <w:rFonts w:ascii="Arial" w:hAnsi="Arial" w:cs="Arial"/>
        </w:rPr>
      </w:pPr>
    </w:p>
    <w:p w:rsidR="00EB6965" w:rsidRPr="00930316" w:rsidRDefault="00EB6965" w:rsidP="00AF3B08">
      <w:pPr>
        <w:pStyle w:val="NormalWeb"/>
        <w:tabs>
          <w:tab w:val="left" w:pos="930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 2</w:t>
      </w:r>
    </w:p>
    <w:p w:rsidR="00EB6965" w:rsidRPr="00930316" w:rsidRDefault="00EB6965" w:rsidP="00E92487">
      <w:pPr>
        <w:pStyle w:val="NormalWeb"/>
        <w:tabs>
          <w:tab w:val="left" w:pos="930"/>
        </w:tabs>
        <w:jc w:val="center"/>
        <w:rPr>
          <w:rFonts w:ascii="Arial" w:hAnsi="Arial" w:cs="Arial"/>
          <w:b/>
          <w:bCs/>
        </w:rPr>
      </w:pPr>
      <w:r w:rsidRPr="00930316">
        <w:rPr>
          <w:rFonts w:ascii="Arial" w:hAnsi="Arial" w:cs="Arial"/>
          <w:b/>
          <w:bCs/>
        </w:rPr>
        <w:t xml:space="preserve">Lista kadry EURES wyznaczonej do polsko-norweskich działań EURES </w:t>
      </w:r>
    </w:p>
    <w:p w:rsidR="00EB6965" w:rsidRPr="00930316" w:rsidRDefault="00EB6965">
      <w:bookmarkStart w:id="0" w:name="_GoBack"/>
      <w:bookmarkEnd w:id="0"/>
    </w:p>
    <w:tbl>
      <w:tblPr>
        <w:tblW w:w="140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13"/>
        <w:gridCol w:w="1276"/>
        <w:gridCol w:w="1701"/>
        <w:gridCol w:w="1832"/>
        <w:gridCol w:w="2568"/>
        <w:gridCol w:w="3585"/>
        <w:gridCol w:w="1654"/>
      </w:tblGrid>
      <w:tr w:rsidR="00EB6965" w:rsidRPr="000019E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i/>
                <w:i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i/>
                <w:i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i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i/>
                <w:i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i/>
                <w:iCs/>
                <w:color w:val="000000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i/>
                <w:iCs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i/>
                <w:iCs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Wilczyńska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dagmara.wilczynska@dwup.pl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+48 74 850 34 11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Tkaczyk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j.tkaczyk@wup.lublin.pl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+48 81 463 53 28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Bajon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a.bajon@wup.zgora.pl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+48 68 456 77 07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m.lewandowski@wup.lodz.pl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+48 42 663 02 70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anowak@wup.krakow.pl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+48 12 424 07 35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Trędota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m.tredota@wup.mazowsze.pl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+48 22 532 22 36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Krajewski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eures@wup.opole.pl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+48 77 441 67 12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Woś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wwos@wup-rzeszow.pl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+48 17 850 92 23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Chrościńska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beata.chroscinska@wup.wrotapodlasia.pl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+48 85 749 72 35</w:t>
            </w:r>
          </w:p>
        </w:tc>
      </w:tr>
      <w:tr w:rsidR="00EB6965" w:rsidRPr="000019EF">
        <w:trPr>
          <w:trHeight w:val="86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b/>
                <w:bCs/>
                <w:color w:val="000000"/>
                <w:sz w:val="20"/>
                <w:szCs w:val="20"/>
                <w:lang w:eastAsia="pl-PL"/>
              </w:rPr>
              <w:t>Staniewicz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b/>
                <w:bCs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2C7BC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EURES doradca –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Koordynator z Polski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b/>
                <w:bCs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b/>
                <w:bCs/>
                <w:color w:val="0563C1"/>
                <w:sz w:val="20"/>
                <w:szCs w:val="20"/>
                <w:u w:val="single"/>
                <w:lang w:eastAsia="pl-PL"/>
              </w:rPr>
            </w:pPr>
            <w:hyperlink r:id="rId4" w:history="1">
              <w:r w:rsidRPr="00930316">
                <w:rPr>
                  <w:b/>
                  <w:bCs/>
                  <w:color w:val="0563C1"/>
                  <w:sz w:val="20"/>
                  <w:szCs w:val="20"/>
                  <w:u w:val="single"/>
                  <w:lang w:eastAsia="pl-PL"/>
                </w:rPr>
                <w:t xml:space="preserve">e_staniewicz@wup.gdansk.pl </w:t>
              </w:r>
            </w:hyperlink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b/>
                <w:bCs/>
                <w:color w:val="0563C1"/>
                <w:sz w:val="20"/>
                <w:szCs w:val="20"/>
                <w:u w:val="single"/>
                <w:lang w:eastAsia="pl-PL"/>
              </w:rPr>
            </w:pPr>
            <w:r w:rsidRPr="00930316">
              <w:rPr>
                <w:b/>
                <w:bCs/>
                <w:color w:val="0563C1"/>
                <w:sz w:val="20"/>
                <w:szCs w:val="20"/>
                <w:u w:val="single"/>
                <w:lang w:eastAsia="pl-PL"/>
              </w:rPr>
              <w:t>+48 58 326 48 67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Kopczyk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akopczyk@wup-katowice.pl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+48 32 757 33 91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p.kowalczyk@wup.kielce.pl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+48 41 364 16 11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Giszterowicz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475BE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asystent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k.giszterowicz@up.gov.pl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+48 89 522 79 81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Konował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n.konowal@wup.poznan.pl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+48 61 846 38 07</w:t>
            </w:r>
          </w:p>
        </w:tc>
      </w:tr>
      <w:tr w:rsidR="00EB6965" w:rsidRPr="000019E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Lubocka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965" w:rsidRPr="000019EF" w:rsidRDefault="00EB6965">
            <w:r w:rsidRPr="00930316">
              <w:rPr>
                <w:color w:val="000000"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agnieszka_lubocka@wup.pl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+48 94 344 50 20</w:t>
            </w:r>
          </w:p>
        </w:tc>
      </w:tr>
      <w:tr w:rsidR="00EB6965" w:rsidRPr="000019E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 xml:space="preserve">Czupryna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EURES doradca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Wojewódzka Komenda OHP w Kielcach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 m.czupryna@ohp.pl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65" w:rsidRPr="00930316" w:rsidRDefault="00EB6965" w:rsidP="00D0503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930316">
              <w:rPr>
                <w:color w:val="000000"/>
                <w:sz w:val="20"/>
                <w:szCs w:val="20"/>
                <w:lang w:eastAsia="pl-PL"/>
              </w:rPr>
              <w:t>+48 41 200 17 59</w:t>
            </w:r>
          </w:p>
        </w:tc>
      </w:tr>
    </w:tbl>
    <w:p w:rsidR="00EB6965" w:rsidRPr="00930316" w:rsidRDefault="00EB6965" w:rsidP="00930316"/>
    <w:sectPr w:rsidR="00EB6965" w:rsidRPr="00930316" w:rsidSect="00144A9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87"/>
    <w:rsid w:val="000019EF"/>
    <w:rsid w:val="000A37F6"/>
    <w:rsid w:val="00144A9B"/>
    <w:rsid w:val="00256403"/>
    <w:rsid w:val="002B4E28"/>
    <w:rsid w:val="002C7BC2"/>
    <w:rsid w:val="00475BE0"/>
    <w:rsid w:val="004C2673"/>
    <w:rsid w:val="004C65E4"/>
    <w:rsid w:val="005362DE"/>
    <w:rsid w:val="005A5222"/>
    <w:rsid w:val="005D6292"/>
    <w:rsid w:val="00710885"/>
    <w:rsid w:val="00751D70"/>
    <w:rsid w:val="007A4A02"/>
    <w:rsid w:val="00855B7C"/>
    <w:rsid w:val="00930316"/>
    <w:rsid w:val="00AE2FBC"/>
    <w:rsid w:val="00AE6C43"/>
    <w:rsid w:val="00AF3B08"/>
    <w:rsid w:val="00D05036"/>
    <w:rsid w:val="00D457A5"/>
    <w:rsid w:val="00DD34C9"/>
    <w:rsid w:val="00E92487"/>
    <w:rsid w:val="00EB1E66"/>
    <w:rsid w:val="00EB6965"/>
    <w:rsid w:val="00F4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A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2487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table" w:styleId="TableGrid">
    <w:name w:val="Table Grid"/>
    <w:basedOn w:val="TableNormal"/>
    <w:uiPriority w:val="99"/>
    <w:rsid w:val="00D050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050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staniewicz@wup.gdan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283</Words>
  <Characters>1700</Characters>
  <Application>Microsoft Office Outlook</Application>
  <DocSecurity>0</DocSecurity>
  <Lines>0</Lines>
  <Paragraphs>0</Paragraphs>
  <ScaleCrop>false</ScaleCrop>
  <Company>WUP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2</dc:title>
  <dc:subject/>
  <dc:creator>Barbara Polanska Sila</dc:creator>
  <cp:keywords/>
  <dc:description/>
  <cp:lastModifiedBy>akopczyk</cp:lastModifiedBy>
  <cp:revision>2</cp:revision>
  <dcterms:created xsi:type="dcterms:W3CDTF">2016-07-20T11:38:00Z</dcterms:created>
  <dcterms:modified xsi:type="dcterms:W3CDTF">2016-07-20T11:38:00Z</dcterms:modified>
</cp:coreProperties>
</file>